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3E" w:rsidRDefault="00CE2D3E" w:rsidP="00CE2D3E">
      <w:pPr>
        <w:jc w:val="center"/>
      </w:pPr>
      <w:r>
        <w:rPr>
          <w:noProof/>
        </w:rPr>
        <w:drawing>
          <wp:inline distT="0" distB="0" distL="0" distR="0" wp14:anchorId="29715A26" wp14:editId="7C9C292F">
            <wp:extent cx="5946775" cy="1341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3E" w:rsidRDefault="00CE2D3E" w:rsidP="00CE2D3E">
      <w:pPr>
        <w:ind w:left="720"/>
        <w:jc w:val="center"/>
      </w:pPr>
      <w:r>
        <w:t>КАРАР                                                                               РЕШЕНИЕ</w:t>
      </w:r>
    </w:p>
    <w:p w:rsidR="00CE2D3E" w:rsidRDefault="00CE2D3E" w:rsidP="00CE2D3E">
      <w:pPr>
        <w:ind w:left="720"/>
        <w:jc w:val="center"/>
      </w:pPr>
    </w:p>
    <w:p w:rsidR="00CE2D3E" w:rsidRDefault="0098662F" w:rsidP="00CE2D3E">
      <w:pPr>
        <w:ind w:left="720"/>
        <w:jc w:val="center"/>
      </w:pPr>
      <w:r>
        <w:t>23</w:t>
      </w:r>
      <w:r w:rsidR="00CE2D3E">
        <w:t xml:space="preserve"> </w:t>
      </w:r>
      <w:r>
        <w:t>июль</w:t>
      </w:r>
      <w:r w:rsidR="006D60D4">
        <w:t xml:space="preserve"> 2012</w:t>
      </w:r>
      <w:r w:rsidR="00CE2D3E">
        <w:t xml:space="preserve"> </w:t>
      </w:r>
      <w:proofErr w:type="spellStart"/>
      <w:r w:rsidR="007F4020">
        <w:t>йыл</w:t>
      </w:r>
      <w:proofErr w:type="spellEnd"/>
      <w:r w:rsidR="007F4020">
        <w:t xml:space="preserve">                        </w:t>
      </w:r>
      <w:r>
        <w:t>№ 7</w:t>
      </w:r>
      <w:r w:rsidR="006D60D4">
        <w:t>7</w:t>
      </w:r>
      <w:r w:rsidR="007F4020">
        <w:t xml:space="preserve">                           </w:t>
      </w:r>
      <w:r>
        <w:t>23</w:t>
      </w:r>
      <w:r w:rsidR="00CE2D3E">
        <w:t xml:space="preserve"> </w:t>
      </w:r>
      <w:r>
        <w:t>июля</w:t>
      </w:r>
      <w:r w:rsidR="006D60D4">
        <w:t xml:space="preserve">  2012</w:t>
      </w:r>
      <w:r w:rsidR="00CE2D3E">
        <w:t xml:space="preserve"> год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spacing w:line="336" w:lineRule="auto"/>
        <w:ind w:right="-284"/>
        <w:jc w:val="both"/>
        <w:rPr>
          <w:b/>
          <w:sz w:val="28"/>
          <w:szCs w:val="28"/>
        </w:rPr>
      </w:pP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81958">
        <w:rPr>
          <w:b/>
          <w:sz w:val="28"/>
          <w:szCs w:val="28"/>
        </w:rPr>
        <w:t xml:space="preserve">О внесении изменений и дополнений 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81958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Мукасовский</w:t>
      </w:r>
      <w:r w:rsidRPr="00C81958">
        <w:rPr>
          <w:b/>
          <w:sz w:val="28"/>
          <w:szCs w:val="28"/>
        </w:rPr>
        <w:t xml:space="preserve"> сельсовет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81958">
        <w:rPr>
          <w:b/>
          <w:sz w:val="28"/>
          <w:szCs w:val="28"/>
        </w:rPr>
        <w:t xml:space="preserve">муниципального района Баймакский  район 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81958">
        <w:rPr>
          <w:b/>
          <w:sz w:val="28"/>
          <w:szCs w:val="28"/>
        </w:rPr>
        <w:t>Республики Башкортостан</w:t>
      </w:r>
    </w:p>
    <w:p w:rsidR="00C81958" w:rsidRPr="00C81958" w:rsidRDefault="00C81958" w:rsidP="00C81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958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Мукасовский</w:t>
      </w:r>
      <w:r w:rsidRPr="00C81958">
        <w:rPr>
          <w:sz w:val="28"/>
          <w:szCs w:val="28"/>
        </w:rPr>
        <w:t xml:space="preserve"> сельсовет муниципального района Баймакский  район Республики Башкортостан </w:t>
      </w:r>
    </w:p>
    <w:p w:rsidR="00C81958" w:rsidRPr="00C81958" w:rsidRDefault="00C81958" w:rsidP="00C819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1958" w:rsidRPr="00C81958" w:rsidRDefault="00C81958" w:rsidP="00C819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81958">
        <w:rPr>
          <w:b/>
          <w:sz w:val="28"/>
          <w:szCs w:val="28"/>
        </w:rPr>
        <w:t>Р</w:t>
      </w:r>
      <w:proofErr w:type="gramEnd"/>
      <w:r w:rsidRPr="00C81958">
        <w:rPr>
          <w:b/>
          <w:sz w:val="28"/>
          <w:szCs w:val="28"/>
        </w:rPr>
        <w:t xml:space="preserve"> Е Ш И Л :</w:t>
      </w:r>
    </w:p>
    <w:p w:rsidR="00C81958" w:rsidRPr="00C81958" w:rsidRDefault="00C81958" w:rsidP="00C819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1958" w:rsidRPr="00C81958" w:rsidRDefault="00C81958" w:rsidP="00C81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b/>
          <w:sz w:val="28"/>
          <w:szCs w:val="28"/>
        </w:rPr>
        <w:t xml:space="preserve">1. </w:t>
      </w:r>
      <w:r w:rsidRPr="00C81958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Мукасовский</w:t>
      </w:r>
      <w:r w:rsidRPr="00C81958">
        <w:rPr>
          <w:sz w:val="28"/>
          <w:szCs w:val="28"/>
        </w:rPr>
        <w:t xml:space="preserve"> сельсовет муниципального района Баймакский  район Республики Башкортостан следующие изменения и дополнения: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b/>
          <w:sz w:val="28"/>
          <w:szCs w:val="28"/>
        </w:rPr>
        <w:t xml:space="preserve">1.1. </w:t>
      </w:r>
      <w:r w:rsidRPr="00C81958">
        <w:rPr>
          <w:sz w:val="28"/>
          <w:szCs w:val="28"/>
        </w:rPr>
        <w:t>В части 1 статьи 3: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sz w:val="28"/>
          <w:szCs w:val="28"/>
        </w:rPr>
        <w:t xml:space="preserve">а) </w:t>
      </w:r>
      <w:hyperlink r:id="rId6" w:history="1">
        <w:r w:rsidRPr="00C81958">
          <w:rPr>
            <w:color w:val="0000FF"/>
            <w:sz w:val="28"/>
            <w:szCs w:val="28"/>
            <w:u w:val="single"/>
          </w:rPr>
          <w:t xml:space="preserve">пункт 4 </w:t>
        </w:r>
      </w:hyperlink>
      <w:r w:rsidRPr="00C81958">
        <w:rPr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sz w:val="28"/>
          <w:szCs w:val="28"/>
        </w:rPr>
        <w:t>б) пункты 6, 20 и 22</w:t>
      </w:r>
      <w:r w:rsidRPr="00C81958">
        <w:rPr>
          <w:b/>
          <w:sz w:val="28"/>
          <w:szCs w:val="28"/>
        </w:rPr>
        <w:t xml:space="preserve"> </w:t>
      </w:r>
      <w:r w:rsidRPr="00C81958">
        <w:rPr>
          <w:sz w:val="28"/>
          <w:szCs w:val="28"/>
        </w:rPr>
        <w:t>изложить соответственно в следующей редакции: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sz w:val="28"/>
          <w:szCs w:val="28"/>
        </w:rPr>
        <w:t>«6)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bCs/>
          <w:sz w:val="28"/>
          <w:szCs w:val="28"/>
        </w:rPr>
        <w:t xml:space="preserve">20) </w:t>
      </w:r>
      <w:r w:rsidRPr="00C81958">
        <w:rPr>
          <w:sz w:val="28"/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 w:rsidRPr="00C81958">
        <w:rPr>
          <w:sz w:val="28"/>
          <w:szCs w:val="28"/>
        </w:rPr>
        <w:t>устанавливающих</w:t>
      </w:r>
      <w:proofErr w:type="gramEnd"/>
      <w:r w:rsidRPr="00C81958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C81958">
        <w:rPr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1958">
        <w:rPr>
          <w:bCs/>
          <w:sz w:val="28"/>
          <w:szCs w:val="28"/>
        </w:rPr>
        <w:t xml:space="preserve">22) </w:t>
      </w:r>
      <w:r w:rsidRPr="00C81958">
        <w:rPr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C81958">
        <w:rPr>
          <w:sz w:val="28"/>
          <w:szCs w:val="28"/>
        </w:rPr>
        <w:t>;»</w:t>
      </w:r>
      <w:proofErr w:type="gramEnd"/>
      <w:r w:rsidRPr="00C81958">
        <w:rPr>
          <w:sz w:val="28"/>
          <w:szCs w:val="28"/>
        </w:rPr>
        <w:t>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bCs/>
          <w:sz w:val="28"/>
          <w:szCs w:val="28"/>
        </w:rPr>
        <w:t>в) в</w:t>
      </w:r>
      <w:r w:rsidRPr="00C81958">
        <w:rPr>
          <w:sz w:val="28"/>
          <w:szCs w:val="28"/>
        </w:rPr>
        <w:t xml:space="preserve"> </w:t>
      </w:r>
      <w:hyperlink r:id="rId7" w:history="1">
        <w:r w:rsidRPr="00C81958">
          <w:rPr>
            <w:color w:val="0000FF"/>
            <w:sz w:val="28"/>
            <w:szCs w:val="28"/>
            <w:u w:val="single"/>
          </w:rPr>
          <w:t>пункте 2</w:t>
        </w:r>
      </w:hyperlink>
      <w:r w:rsidRPr="00C81958">
        <w:rPr>
          <w:sz w:val="28"/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sz w:val="28"/>
          <w:szCs w:val="28"/>
        </w:rPr>
        <w:t xml:space="preserve">г) </w:t>
      </w:r>
      <w:r w:rsidRPr="00C81958">
        <w:rPr>
          <w:bCs/>
          <w:sz w:val="28"/>
          <w:szCs w:val="28"/>
        </w:rPr>
        <w:t>пункт 21 дополнить словами «</w:t>
      </w:r>
      <w:r w:rsidRPr="00C81958"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8" w:history="1">
        <w:r w:rsidRPr="00C81958">
          <w:rPr>
            <w:color w:val="0000FF"/>
            <w:sz w:val="28"/>
            <w:szCs w:val="28"/>
            <w:u w:val="single"/>
          </w:rPr>
          <w:t>кодексом</w:t>
        </w:r>
      </w:hyperlink>
      <w:r w:rsidRPr="00C81958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д) дополнить пунктом 37 следующего содержания: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«37) осуществление мер по противодействию коррупции в границах Сельского поселения</w:t>
      </w:r>
      <w:proofErr w:type="gramStart"/>
      <w:r w:rsidRPr="00C81958">
        <w:rPr>
          <w:bCs/>
          <w:sz w:val="28"/>
          <w:szCs w:val="28"/>
        </w:rPr>
        <w:t>.».</w:t>
      </w:r>
      <w:proofErr w:type="gramEnd"/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b/>
          <w:sz w:val="28"/>
          <w:szCs w:val="28"/>
        </w:rPr>
        <w:t xml:space="preserve">1.2. </w:t>
      </w:r>
      <w:r w:rsidRPr="00C81958">
        <w:rPr>
          <w:sz w:val="28"/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/>
          <w:bCs/>
          <w:sz w:val="28"/>
          <w:szCs w:val="28"/>
        </w:rPr>
        <w:t>1.3.</w:t>
      </w:r>
      <w:r w:rsidRPr="00C81958">
        <w:rPr>
          <w:bCs/>
          <w:sz w:val="28"/>
          <w:szCs w:val="28"/>
        </w:rPr>
        <w:t xml:space="preserve"> Часть 1 статьи 4 дополнить пунктами 11 и 12 следующего содержания: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81958">
        <w:rPr>
          <w:sz w:val="28"/>
          <w:szCs w:val="28"/>
        </w:rPr>
        <w:t xml:space="preserve">«11) </w:t>
      </w:r>
      <w:r w:rsidRPr="00C81958">
        <w:rPr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C81958">
        <w:rPr>
          <w:bCs/>
          <w:sz w:val="28"/>
          <w:szCs w:val="28"/>
        </w:rPr>
        <w:t>контроль за</w:t>
      </w:r>
      <w:proofErr w:type="gramEnd"/>
      <w:r w:rsidRPr="00C81958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 xml:space="preserve">12) </w:t>
      </w:r>
      <w:r w:rsidRPr="00C81958"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C81958">
          <w:rPr>
            <w:color w:val="0000FF"/>
            <w:sz w:val="28"/>
            <w:szCs w:val="28"/>
            <w:u w:val="single"/>
          </w:rPr>
          <w:t>законом</w:t>
        </w:r>
      </w:hyperlink>
      <w:r w:rsidRPr="00C81958">
        <w:rPr>
          <w:sz w:val="28"/>
          <w:szCs w:val="28"/>
        </w:rPr>
        <w:t xml:space="preserve"> «О социальной защите инвалидов в Российской Федерации»</w:t>
      </w:r>
      <w:proofErr w:type="gramStart"/>
      <w:r w:rsidRPr="00C81958">
        <w:rPr>
          <w:sz w:val="28"/>
          <w:szCs w:val="28"/>
        </w:rPr>
        <w:t>.</w:t>
      </w:r>
      <w:r w:rsidRPr="00C81958">
        <w:rPr>
          <w:bCs/>
          <w:sz w:val="28"/>
          <w:szCs w:val="28"/>
        </w:rPr>
        <w:t>»</w:t>
      </w:r>
      <w:proofErr w:type="gramEnd"/>
      <w:r w:rsidRPr="00C81958">
        <w:rPr>
          <w:bCs/>
          <w:sz w:val="28"/>
          <w:szCs w:val="28"/>
        </w:rPr>
        <w:t>.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/>
          <w:bCs/>
          <w:sz w:val="28"/>
          <w:szCs w:val="28"/>
        </w:rPr>
        <w:t>1.4.</w:t>
      </w:r>
      <w:r w:rsidRPr="00C81958">
        <w:rPr>
          <w:bCs/>
          <w:sz w:val="28"/>
          <w:szCs w:val="28"/>
        </w:rPr>
        <w:t xml:space="preserve"> В части 1 статьи 5: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а) пункт 3 после слов «предприятиями и учреждениями</w:t>
      </w:r>
      <w:proofErr w:type="gramStart"/>
      <w:r w:rsidRPr="00C81958">
        <w:rPr>
          <w:bCs/>
          <w:sz w:val="28"/>
          <w:szCs w:val="28"/>
        </w:rPr>
        <w:t>,»</w:t>
      </w:r>
      <w:proofErr w:type="gramEnd"/>
      <w:r w:rsidRPr="00C81958">
        <w:rPr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б) дополнить пунктом 4.2 следующего подержания: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/>
          <w:bCs/>
          <w:sz w:val="28"/>
          <w:szCs w:val="28"/>
        </w:rPr>
        <w:t>1.5.</w:t>
      </w:r>
      <w:r w:rsidRPr="00C81958">
        <w:rPr>
          <w:bCs/>
          <w:sz w:val="28"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/>
          <w:bCs/>
          <w:sz w:val="28"/>
          <w:szCs w:val="28"/>
        </w:rPr>
        <w:t>1.6.</w:t>
      </w:r>
      <w:r w:rsidRPr="00C81958">
        <w:rPr>
          <w:bCs/>
          <w:sz w:val="28"/>
          <w:szCs w:val="28"/>
        </w:rPr>
        <w:t xml:space="preserve"> В статье 11: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а) пункт 3 части 3 после слов  «проекты межевания территорий</w:t>
      </w:r>
      <w:proofErr w:type="gramStart"/>
      <w:r w:rsidRPr="00C81958">
        <w:rPr>
          <w:bCs/>
          <w:sz w:val="28"/>
          <w:szCs w:val="28"/>
        </w:rPr>
        <w:t>,»</w:t>
      </w:r>
      <w:proofErr w:type="gramEnd"/>
      <w:r w:rsidRPr="00C81958">
        <w:rPr>
          <w:bCs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/>
          <w:bCs/>
          <w:sz w:val="28"/>
          <w:szCs w:val="28"/>
        </w:rPr>
        <w:t>1.7.</w:t>
      </w:r>
      <w:r w:rsidRPr="00C81958">
        <w:rPr>
          <w:bCs/>
          <w:sz w:val="28"/>
          <w:szCs w:val="28"/>
        </w:rPr>
        <w:t xml:space="preserve"> Часть 3 статьи 17 дополнить словами «, за исключением случаев, </w:t>
      </w:r>
      <w:r w:rsidRPr="00C81958">
        <w:rPr>
          <w:bCs/>
          <w:sz w:val="28"/>
          <w:szCs w:val="28"/>
        </w:rPr>
        <w:lastRenderedPageBreak/>
        <w:t>предусмотренных Федеральным законом».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/>
          <w:bCs/>
          <w:sz w:val="28"/>
          <w:szCs w:val="28"/>
        </w:rPr>
        <w:t>1.8.</w:t>
      </w:r>
      <w:r w:rsidRPr="00C81958">
        <w:rPr>
          <w:bCs/>
          <w:sz w:val="28"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</w:t>
      </w:r>
      <w:proofErr w:type="gramStart"/>
      <w:r w:rsidRPr="00C81958">
        <w:rPr>
          <w:bCs/>
          <w:sz w:val="28"/>
          <w:szCs w:val="28"/>
        </w:rPr>
        <w:t>;»</w:t>
      </w:r>
      <w:proofErr w:type="gramEnd"/>
      <w:r w:rsidRPr="00C81958">
        <w:rPr>
          <w:bCs/>
          <w:sz w:val="28"/>
          <w:szCs w:val="28"/>
        </w:rPr>
        <w:t>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/>
          <w:bCs/>
          <w:sz w:val="28"/>
          <w:szCs w:val="28"/>
        </w:rPr>
        <w:t>1.9.</w:t>
      </w:r>
      <w:r w:rsidRPr="00C81958">
        <w:rPr>
          <w:bCs/>
          <w:sz w:val="28"/>
          <w:szCs w:val="28"/>
        </w:rPr>
        <w:t xml:space="preserve"> В статье 19: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а)  часть 5 изложить в следующей редакции: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10" w:history="1">
        <w:r w:rsidRPr="00C81958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C81958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C81958">
        <w:rPr>
          <w:bCs/>
          <w:sz w:val="28"/>
          <w:szCs w:val="28"/>
        </w:rPr>
        <w:t>.»;</w:t>
      </w:r>
      <w:proofErr w:type="gramEnd"/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б) пункт 10 части 6 признать утратившим силу.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/>
          <w:bCs/>
          <w:sz w:val="28"/>
          <w:szCs w:val="28"/>
        </w:rPr>
        <w:t>1.10.</w:t>
      </w:r>
      <w:r w:rsidRPr="00C81958">
        <w:rPr>
          <w:bCs/>
          <w:sz w:val="28"/>
          <w:szCs w:val="28"/>
        </w:rPr>
        <w:t xml:space="preserve"> В статье 22: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bCs/>
          <w:sz w:val="28"/>
          <w:szCs w:val="28"/>
        </w:rPr>
        <w:t>а) часть 4 признать утратившей силу</w:t>
      </w:r>
      <w:r w:rsidRPr="00C81958">
        <w:rPr>
          <w:sz w:val="28"/>
          <w:szCs w:val="28"/>
        </w:rPr>
        <w:t>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б) часть 6 изложить в следующей редакции: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bCs/>
          <w:sz w:val="28"/>
          <w:szCs w:val="28"/>
        </w:rPr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C81958">
        <w:rPr>
          <w:bCs/>
          <w:sz w:val="28"/>
          <w:szCs w:val="28"/>
        </w:rPr>
        <w:t>.»;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End"/>
      <w:r w:rsidRPr="00C81958">
        <w:rPr>
          <w:bCs/>
          <w:sz w:val="28"/>
          <w:szCs w:val="28"/>
        </w:rPr>
        <w:t>в) дополнить частью 9.1 следующего содержания: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bCs/>
          <w:sz w:val="28"/>
          <w:szCs w:val="28"/>
        </w:rPr>
        <w:t xml:space="preserve">«9.1. </w:t>
      </w:r>
      <w:r w:rsidRPr="00C81958">
        <w:rPr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 w:rsidRPr="00C81958">
        <w:rPr>
          <w:sz w:val="28"/>
          <w:szCs w:val="28"/>
        </w:rPr>
        <w:t>.».</w:t>
      </w:r>
      <w:proofErr w:type="gramEnd"/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b/>
          <w:sz w:val="28"/>
          <w:szCs w:val="28"/>
        </w:rPr>
        <w:t>1.11.</w:t>
      </w:r>
      <w:r w:rsidRPr="00C81958">
        <w:rPr>
          <w:sz w:val="28"/>
          <w:szCs w:val="28"/>
        </w:rPr>
        <w:t xml:space="preserve"> В части 4 статьи 24: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81958">
        <w:rPr>
          <w:sz w:val="28"/>
          <w:szCs w:val="28"/>
        </w:rPr>
        <w:t>а) в абзаце первом слова «</w:t>
      </w:r>
      <w:r w:rsidRPr="00C81958">
        <w:rPr>
          <w:bCs/>
          <w:sz w:val="28"/>
          <w:szCs w:val="28"/>
        </w:rPr>
        <w:t>, не имеющие нормативного характера» исключить;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sz w:val="28"/>
          <w:szCs w:val="28"/>
        </w:rPr>
        <w:t>б) дополнить абзацем третьим следующего содержания: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C81958">
        <w:rPr>
          <w:sz w:val="28"/>
          <w:szCs w:val="28"/>
        </w:rPr>
        <w:t>.».</w:t>
      </w:r>
      <w:proofErr w:type="gramEnd"/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b/>
          <w:sz w:val="28"/>
          <w:szCs w:val="28"/>
        </w:rPr>
        <w:t xml:space="preserve">1.12. </w:t>
      </w:r>
      <w:r w:rsidRPr="00C81958">
        <w:rPr>
          <w:sz w:val="28"/>
          <w:szCs w:val="28"/>
        </w:rPr>
        <w:t>В части 4 статьи 25: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 w:rsidRPr="00C81958">
        <w:rPr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sz w:val="28"/>
          <w:szCs w:val="28"/>
        </w:rPr>
        <w:t xml:space="preserve">б) в </w:t>
      </w:r>
      <w:hyperlink r:id="rId11" w:history="1">
        <w:r w:rsidRPr="00C81958">
          <w:rPr>
            <w:color w:val="0000FF"/>
            <w:sz w:val="28"/>
            <w:szCs w:val="28"/>
            <w:u w:val="single"/>
          </w:rPr>
          <w:t>абзаце третьем</w:t>
        </w:r>
      </w:hyperlink>
      <w:r w:rsidRPr="00C81958">
        <w:rPr>
          <w:sz w:val="28"/>
          <w:szCs w:val="28"/>
        </w:rPr>
        <w:t xml:space="preserve"> слово «контрольного» заменить словом «контрольно-счетного».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b/>
          <w:sz w:val="28"/>
          <w:szCs w:val="28"/>
        </w:rPr>
        <w:t>1.13.</w:t>
      </w:r>
      <w:r w:rsidRPr="00C81958">
        <w:rPr>
          <w:sz w:val="28"/>
          <w:szCs w:val="28"/>
        </w:rPr>
        <w:t xml:space="preserve"> Часть 1 статьи 31 дополнить пунктом 5 следующего содержания: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958">
        <w:rPr>
          <w:sz w:val="28"/>
          <w:szCs w:val="28"/>
        </w:rPr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C81958">
        <w:rPr>
          <w:sz w:val="28"/>
          <w:szCs w:val="28"/>
        </w:rPr>
        <w:t>.».</w:t>
      </w:r>
      <w:proofErr w:type="gramEnd"/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b/>
          <w:sz w:val="28"/>
          <w:szCs w:val="28"/>
        </w:rPr>
        <w:t>1.14.</w:t>
      </w:r>
      <w:r w:rsidRPr="00C81958">
        <w:rPr>
          <w:sz w:val="28"/>
          <w:szCs w:val="28"/>
        </w:rPr>
        <w:t xml:space="preserve"> Часть 2 статьи 49 дополнить пунктом 4 следующего содержания:</w:t>
      </w:r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C81958">
        <w:rPr>
          <w:bCs/>
          <w:sz w:val="28"/>
          <w:szCs w:val="28"/>
        </w:rPr>
        <w:t xml:space="preserve">Федеральным законом от 25 декабря 2008 года № 273-ФЗ «О противодействии коррупции» и другими </w:t>
      </w:r>
      <w:r w:rsidRPr="00C81958">
        <w:rPr>
          <w:bCs/>
          <w:sz w:val="28"/>
          <w:szCs w:val="28"/>
        </w:rPr>
        <w:lastRenderedPageBreak/>
        <w:t>федеральными законами</w:t>
      </w:r>
      <w:proofErr w:type="gramStart"/>
      <w:r w:rsidRPr="00C81958">
        <w:rPr>
          <w:bCs/>
          <w:sz w:val="28"/>
          <w:szCs w:val="28"/>
        </w:rPr>
        <w:t>.</w:t>
      </w:r>
      <w:r w:rsidRPr="00C81958">
        <w:rPr>
          <w:sz w:val="28"/>
          <w:szCs w:val="28"/>
        </w:rPr>
        <w:t xml:space="preserve">». </w:t>
      </w:r>
      <w:proofErr w:type="gramEnd"/>
    </w:p>
    <w:p w:rsidR="00C81958" w:rsidRPr="00C81958" w:rsidRDefault="00C81958" w:rsidP="00C819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1958">
        <w:rPr>
          <w:b/>
          <w:sz w:val="28"/>
          <w:szCs w:val="28"/>
        </w:rPr>
        <w:t>2.</w:t>
      </w:r>
      <w:r w:rsidRPr="00C81958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C81958" w:rsidRPr="00C81958" w:rsidRDefault="00C81958" w:rsidP="00C81958">
      <w:pPr>
        <w:suppressAutoHyphens/>
        <w:ind w:firstLine="709"/>
        <w:jc w:val="both"/>
        <w:rPr>
          <w:sz w:val="28"/>
          <w:szCs w:val="28"/>
        </w:rPr>
      </w:pPr>
      <w:r w:rsidRPr="00C81958">
        <w:rPr>
          <w:b/>
          <w:sz w:val="28"/>
          <w:szCs w:val="28"/>
        </w:rPr>
        <w:t>3</w:t>
      </w:r>
      <w:r w:rsidRPr="00C81958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Мукасовский</w:t>
      </w:r>
      <w:r w:rsidRPr="00C81958">
        <w:rPr>
          <w:sz w:val="28"/>
          <w:szCs w:val="28"/>
        </w:rPr>
        <w:t xml:space="preserve"> сельсовет муниципального района Баймакский район Республики Башкортостан по адресу: Республика Башкортостан, Баймакский район, с.</w:t>
      </w:r>
      <w:r>
        <w:rPr>
          <w:sz w:val="28"/>
          <w:szCs w:val="28"/>
        </w:rPr>
        <w:t>1-е Туркменево</w:t>
      </w:r>
      <w:r w:rsidRPr="00C81958">
        <w:rPr>
          <w:sz w:val="28"/>
          <w:szCs w:val="28"/>
        </w:rPr>
        <w:t xml:space="preserve">, </w:t>
      </w:r>
      <w:proofErr w:type="spellStart"/>
      <w:r w:rsidRPr="00C81958">
        <w:rPr>
          <w:sz w:val="28"/>
          <w:szCs w:val="28"/>
        </w:rPr>
        <w:t>ул.С.</w:t>
      </w:r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, 12</w:t>
      </w:r>
      <w:bookmarkStart w:id="0" w:name="_GoBack"/>
      <w:bookmarkEnd w:id="0"/>
      <w:r w:rsidRPr="00C81958">
        <w:rPr>
          <w:sz w:val="28"/>
          <w:szCs w:val="28"/>
        </w:rPr>
        <w:t xml:space="preserve"> после его государственной регистрации.</w:t>
      </w: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351D" w:rsidRDefault="00BC351D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Мукасовский  сельсовет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муниципального района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Баймакский район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Республики Башкортостан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C351D">
        <w:rPr>
          <w:rFonts w:ascii="Times New Roman" w:hAnsi="Times New Roman"/>
          <w:sz w:val="24"/>
          <w:szCs w:val="24"/>
        </w:rPr>
        <w:t>Султангазин</w:t>
      </w:r>
      <w:proofErr w:type="spellEnd"/>
      <w:r w:rsidR="00BC351D">
        <w:rPr>
          <w:rFonts w:ascii="Times New Roman" w:hAnsi="Times New Roman"/>
          <w:sz w:val="24"/>
          <w:szCs w:val="24"/>
        </w:rPr>
        <w:t xml:space="preserve"> М.С.</w:t>
      </w:r>
    </w:p>
    <w:p w:rsidR="00CB1BF8" w:rsidRDefault="00CB1BF8"/>
    <w:sectPr w:rsidR="00C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E"/>
    <w:rsid w:val="0050542F"/>
    <w:rsid w:val="006D60D4"/>
    <w:rsid w:val="007F4020"/>
    <w:rsid w:val="008E4D5F"/>
    <w:rsid w:val="0098662F"/>
    <w:rsid w:val="00B706DF"/>
    <w:rsid w:val="00BC351D"/>
    <w:rsid w:val="00C81958"/>
    <w:rsid w:val="00CB1BF8"/>
    <w:rsid w:val="00CE2D3E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843F04EF0D34F70729F8111B6MDO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91944593861A4803E4B74F7BC6E402CD4619C362456CB6F11EEAE7867C5E9FEE9A3B56364T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EDFCB1A086818F5314EF6C3B25BE880C0A845D5267D16D1FAD0799646939h9Y1M" TargetMode="External"/><Relationship Id="rId11" Type="http://schemas.openxmlformats.org/officeDocument/2006/relationships/hyperlink" Target="consultantplus://offline/ref=5771D798D9E0906918BD426D582205D665E15F541786C89C23E08BC0E6BB4F44876983B5F77D6C1FF059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66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739C35B9243241F7900F247B560EF78BE3D3E9FDF032B9E7E8CFEACED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6</cp:revision>
  <dcterms:created xsi:type="dcterms:W3CDTF">2016-06-03T11:27:00Z</dcterms:created>
  <dcterms:modified xsi:type="dcterms:W3CDTF">2016-06-03T11:32:00Z</dcterms:modified>
</cp:coreProperties>
</file>